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CC4F" w14:textId="06A140BE" w:rsidR="00431D37" w:rsidRPr="000A4484" w:rsidRDefault="00431D37" w:rsidP="00431D37">
      <w:r w:rsidRPr="00B63CD4">
        <w:rPr>
          <w:b/>
          <w:bCs/>
          <w:sz w:val="32"/>
          <w:szCs w:val="32"/>
        </w:rPr>
        <w:t xml:space="preserve">Mentoring </w:t>
      </w:r>
      <w:r w:rsidR="003D4B01">
        <w:rPr>
          <w:b/>
          <w:bCs/>
          <w:sz w:val="32"/>
          <w:szCs w:val="32"/>
        </w:rPr>
        <w:t>Action Plan Template</w:t>
      </w:r>
      <w:r w:rsidRPr="00B63CD4">
        <w:rPr>
          <w:b/>
          <w:bCs/>
          <w:sz w:val="32"/>
          <w:szCs w:val="32"/>
        </w:rPr>
        <w:t xml:space="preserve"> </w:t>
      </w:r>
    </w:p>
    <w:p w14:paraId="55E4BD1A" w14:textId="77777777" w:rsidR="00431D37" w:rsidRDefault="00431D37" w:rsidP="00431D37">
      <w:pPr>
        <w:rPr>
          <w:b/>
          <w:bCs/>
          <w:sz w:val="28"/>
          <w:szCs w:val="28"/>
        </w:rPr>
      </w:pPr>
    </w:p>
    <w:p w14:paraId="43377672" w14:textId="77777777" w:rsidR="00431D37" w:rsidRPr="00FD5911" w:rsidRDefault="00431D37" w:rsidP="00431D37">
      <w:pPr>
        <w:rPr>
          <w:b/>
          <w:bCs/>
          <w:sz w:val="28"/>
          <w:szCs w:val="28"/>
        </w:rPr>
      </w:pPr>
      <w:r w:rsidRPr="00FD5911">
        <w:rPr>
          <w:b/>
          <w:bCs/>
          <w:sz w:val="28"/>
          <w:szCs w:val="28"/>
        </w:rPr>
        <w:t>Strategic Goal 1: Support Members</w:t>
      </w:r>
    </w:p>
    <w:p w14:paraId="41C7D1C0" w14:textId="77777777" w:rsidR="00431D37" w:rsidRPr="00FD5911" w:rsidRDefault="00431D37" w:rsidP="00431D37">
      <w:pPr>
        <w:rPr>
          <w:b/>
          <w:bCs/>
          <w:sz w:val="28"/>
          <w:szCs w:val="28"/>
        </w:rPr>
      </w:pPr>
    </w:p>
    <w:p w14:paraId="3F3D8359" w14:textId="338A0758" w:rsidR="00431D37" w:rsidRPr="00FD5911" w:rsidRDefault="00431D37" w:rsidP="00431D37">
      <w:pPr>
        <w:rPr>
          <w:b/>
          <w:bCs/>
          <w:sz w:val="28"/>
          <w:szCs w:val="28"/>
        </w:rPr>
      </w:pPr>
      <w:r w:rsidRPr="00FD5911">
        <w:rPr>
          <w:b/>
          <w:bCs/>
          <w:sz w:val="28"/>
          <w:szCs w:val="28"/>
        </w:rPr>
        <w:tab/>
        <w:t>1.A. Create new membership opportunities</w:t>
      </w:r>
    </w:p>
    <w:p w14:paraId="35E4D209" w14:textId="77777777" w:rsidR="00431D37" w:rsidRPr="003B44B5" w:rsidRDefault="00431D37" w:rsidP="00431D37">
      <w:r w:rsidRPr="00FD5911">
        <w:rPr>
          <w:b/>
          <w:bCs/>
          <w:sz w:val="28"/>
          <w:szCs w:val="28"/>
        </w:rPr>
        <w:tab/>
      </w:r>
      <w:r w:rsidRPr="00FD5911">
        <w:rPr>
          <w:b/>
          <w:bCs/>
          <w:sz w:val="28"/>
          <w:szCs w:val="28"/>
        </w:rPr>
        <w:tab/>
      </w:r>
      <w:r w:rsidRPr="003B44B5">
        <w:t>1.A.2. Use technology, scholarships, mentoring and community partnerships to recruit and promote DKG as an international professional organization.</w:t>
      </w:r>
    </w:p>
    <w:p w14:paraId="265A81E8" w14:textId="77777777" w:rsidR="00431D37" w:rsidRPr="00FD5911" w:rsidRDefault="00431D37" w:rsidP="00431D37">
      <w:pPr>
        <w:rPr>
          <w:b/>
          <w:bCs/>
          <w:sz w:val="28"/>
          <w:szCs w:val="28"/>
        </w:rPr>
      </w:pPr>
      <w:r w:rsidRPr="00FD5911">
        <w:rPr>
          <w:b/>
          <w:bCs/>
          <w:sz w:val="28"/>
          <w:szCs w:val="28"/>
        </w:rPr>
        <w:tab/>
      </w:r>
    </w:p>
    <w:p w14:paraId="36BCECDD" w14:textId="51487DF4" w:rsidR="00431D37" w:rsidRPr="00FD5911" w:rsidRDefault="00431D37" w:rsidP="00431D37">
      <w:pPr>
        <w:rPr>
          <w:b/>
          <w:bCs/>
          <w:sz w:val="28"/>
          <w:szCs w:val="28"/>
        </w:rPr>
      </w:pPr>
      <w:r w:rsidRPr="00FD5911">
        <w:rPr>
          <w:b/>
          <w:bCs/>
          <w:sz w:val="28"/>
          <w:szCs w:val="28"/>
        </w:rPr>
        <w:tab/>
        <w:t>1.B. Enhance existing membership opportunities.</w:t>
      </w:r>
    </w:p>
    <w:p w14:paraId="08D79A34" w14:textId="77777777" w:rsidR="00431D37" w:rsidRPr="003B44B5" w:rsidRDefault="00431D37" w:rsidP="00431D37">
      <w:r w:rsidRPr="00FD5911">
        <w:rPr>
          <w:b/>
          <w:bCs/>
          <w:sz w:val="28"/>
          <w:szCs w:val="28"/>
        </w:rPr>
        <w:tab/>
      </w:r>
      <w:r w:rsidRPr="00FD5911">
        <w:rPr>
          <w:b/>
          <w:bCs/>
          <w:sz w:val="28"/>
          <w:szCs w:val="28"/>
        </w:rPr>
        <w:tab/>
      </w:r>
      <w:r w:rsidRPr="003B44B5">
        <w:t>1.B.1. Strengthen personal and professional growth.</w:t>
      </w:r>
    </w:p>
    <w:p w14:paraId="52436E0B" w14:textId="77777777" w:rsidR="00431D37" w:rsidRPr="003B44B5" w:rsidRDefault="00431D37" w:rsidP="00431D37">
      <w:r w:rsidRPr="003B44B5">
        <w:tab/>
      </w:r>
      <w:r w:rsidRPr="003B44B5">
        <w:tab/>
        <w:t>1.B.2  Strengthen individual chapters.</w:t>
      </w:r>
    </w:p>
    <w:p w14:paraId="7FE17BD3" w14:textId="77777777" w:rsidR="00431D37" w:rsidRPr="003B44B5" w:rsidRDefault="00431D37" w:rsidP="00431D37">
      <w:pPr>
        <w:ind w:left="720" w:firstLine="360"/>
      </w:pPr>
      <w:r w:rsidRPr="003B44B5">
        <w:tab/>
        <w:t>1.B.4. Provide mentoring of new members.</w:t>
      </w:r>
    </w:p>
    <w:p w14:paraId="08585A12" w14:textId="301CB4F7" w:rsidR="00431D37" w:rsidRPr="003B44B5" w:rsidRDefault="003B44B5" w:rsidP="00431D37">
      <w:pPr>
        <w:ind w:left="72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8A244" wp14:editId="711D1C52">
                <wp:simplePos x="0" y="0"/>
                <wp:positionH relativeFrom="column">
                  <wp:posOffset>-13138</wp:posOffset>
                </wp:positionH>
                <wp:positionV relativeFrom="paragraph">
                  <wp:posOffset>403225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8ED55" w14:textId="77777777" w:rsidR="005C3B16" w:rsidRPr="00ED2C25" w:rsidRDefault="005C3B16" w:rsidP="00392DD2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SMART Goal: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Assign a mentor to</w:t>
                            </w: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those chapter members who are </w:t>
                            </w: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new or </w:t>
                            </w: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disengaged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remain as members by October 1</w:t>
                            </w: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67C73"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of the following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7F8A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05pt;margin-top:3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" filled="f" strokeweight=".5pt">
                <v:textbox style="mso-fit-shape-to-text:t">
                  <w:txbxContent>
                    <w:p w14:paraId="2AF8ED55" w14:textId="77777777" w:rsidR="005C3B16" w:rsidRPr="00ED2C25" w:rsidRDefault="005C3B16" w:rsidP="00392DD2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SMART Goal: 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Assign a mentor to</w:t>
                      </w: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those chapter members who are </w:t>
                      </w: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new or </w:t>
                      </w: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disengaged 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and </w:t>
                      </w: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remain as members by October 1</w:t>
                      </w: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67C73"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of the following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D37" w:rsidRPr="003B44B5">
        <w:tab/>
        <w:t>1.B.5. Promote and strengthen communication.</w:t>
      </w:r>
    </w:p>
    <w:p w14:paraId="4084274D" w14:textId="069C2AA5" w:rsidR="00431D37" w:rsidRDefault="00431D37" w:rsidP="00431D37">
      <w:pPr>
        <w:rPr>
          <w:sz w:val="28"/>
          <w:szCs w:val="28"/>
        </w:rPr>
      </w:pPr>
    </w:p>
    <w:p w14:paraId="625EBDB5" w14:textId="494A3554" w:rsidR="00431D37" w:rsidRPr="00667C73" w:rsidRDefault="00431D37" w:rsidP="00431D37">
      <w:pPr>
        <w:rPr>
          <w:b/>
          <w:bCs/>
          <w:color w:val="4472C4" w:themeColor="accent1"/>
          <w:sz w:val="32"/>
          <w:szCs w:val="32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116"/>
        <w:gridCol w:w="1859"/>
        <w:gridCol w:w="2146"/>
        <w:gridCol w:w="1169"/>
      </w:tblGrid>
      <w:tr w:rsidR="00431D37" w14:paraId="60B4ECB6" w14:textId="77777777" w:rsidTr="00431D37">
        <w:trPr>
          <w:trHeight w:val="1034"/>
        </w:trPr>
        <w:tc>
          <w:tcPr>
            <w:tcW w:w="2340" w:type="dxa"/>
          </w:tcPr>
          <w:p w14:paraId="67A0BD0A" w14:textId="5EB108B5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Strategy</w:t>
            </w:r>
            <w:r>
              <w:rPr>
                <w:b/>
                <w:bCs/>
              </w:rPr>
              <w:t>:</w:t>
            </w:r>
          </w:p>
          <w:p w14:paraId="1C81253E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217E71A0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0AD9C026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5EAD2E0C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Who is the person responsible?</w:t>
            </w:r>
          </w:p>
        </w:tc>
        <w:tc>
          <w:tcPr>
            <w:tcW w:w="1859" w:type="dxa"/>
          </w:tcPr>
          <w:p w14:paraId="34CC5DB3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Evidence of accomplishment</w:t>
            </w:r>
          </w:p>
        </w:tc>
        <w:tc>
          <w:tcPr>
            <w:tcW w:w="2146" w:type="dxa"/>
          </w:tcPr>
          <w:p w14:paraId="1F335F9D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Notes, modifications to the strategy</w:t>
            </w:r>
          </w:p>
        </w:tc>
        <w:tc>
          <w:tcPr>
            <w:tcW w:w="1169" w:type="dxa"/>
          </w:tcPr>
          <w:p w14:paraId="10E7DDBC" w14:textId="3175DAF6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Timeline</w:t>
            </w:r>
          </w:p>
          <w:p w14:paraId="2A3224A7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</w:tr>
    </w:tbl>
    <w:p w14:paraId="0DBACA40" w14:textId="77777777" w:rsidR="003F033D" w:rsidRDefault="003F033D"/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070"/>
        <w:gridCol w:w="1890"/>
        <w:gridCol w:w="2160"/>
        <w:gridCol w:w="1170"/>
      </w:tblGrid>
      <w:tr w:rsidR="00431D37" w14:paraId="77BD9E4E" w14:textId="77777777" w:rsidTr="00431D37">
        <w:tc>
          <w:tcPr>
            <w:tcW w:w="2340" w:type="dxa"/>
          </w:tcPr>
          <w:p w14:paraId="33E4FDA5" w14:textId="77777777" w:rsidR="00431D37" w:rsidRDefault="00431D37"/>
          <w:p w14:paraId="1A59ABCC" w14:textId="77777777" w:rsidR="005C3B16" w:rsidRDefault="005C3B16"/>
          <w:p w14:paraId="01BA5840" w14:textId="72E37057" w:rsidR="005C3B16" w:rsidRDefault="005C3B16"/>
        </w:tc>
        <w:tc>
          <w:tcPr>
            <w:tcW w:w="2070" w:type="dxa"/>
          </w:tcPr>
          <w:p w14:paraId="64D83324" w14:textId="77777777" w:rsidR="00431D37" w:rsidRDefault="00431D37"/>
        </w:tc>
        <w:tc>
          <w:tcPr>
            <w:tcW w:w="1890" w:type="dxa"/>
          </w:tcPr>
          <w:p w14:paraId="552EC625" w14:textId="77777777" w:rsidR="00431D37" w:rsidRDefault="00431D37"/>
        </w:tc>
        <w:tc>
          <w:tcPr>
            <w:tcW w:w="2160" w:type="dxa"/>
          </w:tcPr>
          <w:p w14:paraId="7E7450A8" w14:textId="77777777" w:rsidR="00431D37" w:rsidRDefault="00431D37"/>
        </w:tc>
        <w:tc>
          <w:tcPr>
            <w:tcW w:w="1170" w:type="dxa"/>
          </w:tcPr>
          <w:p w14:paraId="4F47275B" w14:textId="77777777" w:rsidR="00431D37" w:rsidRDefault="00431D37"/>
        </w:tc>
      </w:tr>
      <w:tr w:rsidR="00431D37" w14:paraId="57AFBC74" w14:textId="77777777" w:rsidTr="00431D37">
        <w:tc>
          <w:tcPr>
            <w:tcW w:w="2340" w:type="dxa"/>
          </w:tcPr>
          <w:p w14:paraId="6376E9D8" w14:textId="77777777" w:rsidR="00431D37" w:rsidRDefault="00431D37"/>
          <w:p w14:paraId="6F3FB76E" w14:textId="77777777" w:rsidR="005C3B16" w:rsidRDefault="005C3B16"/>
          <w:p w14:paraId="406F04C8" w14:textId="63F5FEE0" w:rsidR="005C3B16" w:rsidRDefault="005C3B16"/>
        </w:tc>
        <w:tc>
          <w:tcPr>
            <w:tcW w:w="2070" w:type="dxa"/>
          </w:tcPr>
          <w:p w14:paraId="7E173C9A" w14:textId="77777777" w:rsidR="00431D37" w:rsidRDefault="00431D37"/>
        </w:tc>
        <w:tc>
          <w:tcPr>
            <w:tcW w:w="1890" w:type="dxa"/>
          </w:tcPr>
          <w:p w14:paraId="5C7CD8E1" w14:textId="77777777" w:rsidR="00431D37" w:rsidRDefault="00431D37"/>
        </w:tc>
        <w:tc>
          <w:tcPr>
            <w:tcW w:w="2160" w:type="dxa"/>
          </w:tcPr>
          <w:p w14:paraId="3C99102C" w14:textId="77777777" w:rsidR="00431D37" w:rsidRDefault="00431D37"/>
        </w:tc>
        <w:tc>
          <w:tcPr>
            <w:tcW w:w="1170" w:type="dxa"/>
          </w:tcPr>
          <w:p w14:paraId="570E390E" w14:textId="77777777" w:rsidR="00431D37" w:rsidRDefault="00431D37"/>
        </w:tc>
      </w:tr>
      <w:tr w:rsidR="00431D37" w14:paraId="4AC1A8B6" w14:textId="77777777" w:rsidTr="00431D37">
        <w:tc>
          <w:tcPr>
            <w:tcW w:w="2340" w:type="dxa"/>
          </w:tcPr>
          <w:p w14:paraId="4089A10F" w14:textId="77777777" w:rsidR="00431D37" w:rsidRDefault="00431D37"/>
          <w:p w14:paraId="618F3355" w14:textId="77777777" w:rsidR="005C3B16" w:rsidRDefault="005C3B16"/>
          <w:p w14:paraId="0BDD9D56" w14:textId="04D45A0C" w:rsidR="003B44B5" w:rsidRDefault="003B44B5"/>
        </w:tc>
        <w:tc>
          <w:tcPr>
            <w:tcW w:w="2070" w:type="dxa"/>
          </w:tcPr>
          <w:p w14:paraId="4FE9B4FF" w14:textId="77777777" w:rsidR="00431D37" w:rsidRDefault="00431D37"/>
        </w:tc>
        <w:tc>
          <w:tcPr>
            <w:tcW w:w="1890" w:type="dxa"/>
          </w:tcPr>
          <w:p w14:paraId="53D182C9" w14:textId="77777777" w:rsidR="00431D37" w:rsidRDefault="00431D37"/>
        </w:tc>
        <w:tc>
          <w:tcPr>
            <w:tcW w:w="2160" w:type="dxa"/>
          </w:tcPr>
          <w:p w14:paraId="2793454B" w14:textId="77777777" w:rsidR="00431D37" w:rsidRDefault="00431D37"/>
        </w:tc>
        <w:tc>
          <w:tcPr>
            <w:tcW w:w="1170" w:type="dxa"/>
          </w:tcPr>
          <w:p w14:paraId="57D613C7" w14:textId="77777777" w:rsidR="00431D37" w:rsidRDefault="00431D37"/>
        </w:tc>
      </w:tr>
      <w:tr w:rsidR="00431D37" w14:paraId="6CFF995F" w14:textId="77777777" w:rsidTr="00431D37">
        <w:tc>
          <w:tcPr>
            <w:tcW w:w="2340" w:type="dxa"/>
          </w:tcPr>
          <w:p w14:paraId="12703AFE" w14:textId="77777777" w:rsidR="00431D37" w:rsidRDefault="00431D37"/>
          <w:p w14:paraId="2137F1B6" w14:textId="77777777" w:rsidR="005C3B16" w:rsidRDefault="005C3B16"/>
          <w:p w14:paraId="02722BC8" w14:textId="4DB12DD4" w:rsidR="003B44B5" w:rsidRDefault="003B44B5"/>
        </w:tc>
        <w:tc>
          <w:tcPr>
            <w:tcW w:w="2070" w:type="dxa"/>
          </w:tcPr>
          <w:p w14:paraId="71064D14" w14:textId="77777777" w:rsidR="00431D37" w:rsidRDefault="00431D37"/>
        </w:tc>
        <w:tc>
          <w:tcPr>
            <w:tcW w:w="1890" w:type="dxa"/>
          </w:tcPr>
          <w:p w14:paraId="19C7E5AA" w14:textId="77777777" w:rsidR="00431D37" w:rsidRDefault="00431D37"/>
        </w:tc>
        <w:tc>
          <w:tcPr>
            <w:tcW w:w="2160" w:type="dxa"/>
          </w:tcPr>
          <w:p w14:paraId="24C27CCE" w14:textId="77777777" w:rsidR="00431D37" w:rsidRDefault="00431D37"/>
        </w:tc>
        <w:tc>
          <w:tcPr>
            <w:tcW w:w="1170" w:type="dxa"/>
          </w:tcPr>
          <w:p w14:paraId="543AC0B4" w14:textId="77777777" w:rsidR="00431D37" w:rsidRDefault="00431D37"/>
        </w:tc>
      </w:tr>
      <w:tr w:rsidR="00431D37" w14:paraId="4341B974" w14:textId="77777777" w:rsidTr="00431D37">
        <w:tc>
          <w:tcPr>
            <w:tcW w:w="2340" w:type="dxa"/>
          </w:tcPr>
          <w:p w14:paraId="20427B03" w14:textId="77777777" w:rsidR="00431D37" w:rsidRDefault="00431D37"/>
          <w:p w14:paraId="1D99EBCB" w14:textId="77777777" w:rsidR="003B44B5" w:rsidRDefault="003B44B5"/>
          <w:p w14:paraId="24ABC581" w14:textId="7693D43F" w:rsidR="005C3B16" w:rsidRDefault="005C3B16"/>
        </w:tc>
        <w:tc>
          <w:tcPr>
            <w:tcW w:w="2070" w:type="dxa"/>
          </w:tcPr>
          <w:p w14:paraId="6CC4A03B" w14:textId="77777777" w:rsidR="00431D37" w:rsidRDefault="00431D37"/>
        </w:tc>
        <w:tc>
          <w:tcPr>
            <w:tcW w:w="1890" w:type="dxa"/>
          </w:tcPr>
          <w:p w14:paraId="4E43E461" w14:textId="77777777" w:rsidR="00431D37" w:rsidRDefault="00431D37"/>
        </w:tc>
        <w:tc>
          <w:tcPr>
            <w:tcW w:w="2160" w:type="dxa"/>
          </w:tcPr>
          <w:p w14:paraId="1D9D3B47" w14:textId="77777777" w:rsidR="00431D37" w:rsidRDefault="00431D37"/>
        </w:tc>
        <w:tc>
          <w:tcPr>
            <w:tcW w:w="1170" w:type="dxa"/>
          </w:tcPr>
          <w:p w14:paraId="33F7C4B2" w14:textId="77777777" w:rsidR="00431D37" w:rsidRDefault="00431D37"/>
        </w:tc>
      </w:tr>
    </w:tbl>
    <w:p w14:paraId="18F568F3" w14:textId="77777777" w:rsidR="00431D37" w:rsidRPr="00431D37" w:rsidRDefault="00431D37" w:rsidP="004C5221"/>
    <w:sectPr w:rsidR="00431D37" w:rsidRPr="0043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7"/>
    <w:rsid w:val="001E3625"/>
    <w:rsid w:val="00392DD2"/>
    <w:rsid w:val="003B44B5"/>
    <w:rsid w:val="003D4B01"/>
    <w:rsid w:val="003F033D"/>
    <w:rsid w:val="00431D37"/>
    <w:rsid w:val="004C5221"/>
    <w:rsid w:val="005C3B16"/>
    <w:rsid w:val="006B2C9B"/>
    <w:rsid w:val="00C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2506"/>
  <w15:chartTrackingRefBased/>
  <w15:docId w15:val="{38237357-DA03-5E44-803A-3C277A6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9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C9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9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9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9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9B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9B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9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9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9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C9B"/>
    <w:pPr>
      <w:spacing w:after="200" w:line="288" w:lineRule="auto"/>
    </w:pPr>
    <w:rPr>
      <w:b/>
      <w:bCs/>
      <w:i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C9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2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C9B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B2C9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B2C9B"/>
    <w:rPr>
      <w:b/>
      <w:bCs/>
      <w:spacing w:val="0"/>
    </w:rPr>
  </w:style>
  <w:style w:type="character" w:styleId="Emphasis">
    <w:name w:val="Emphasis"/>
    <w:uiPriority w:val="20"/>
    <w:qFormat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B2C9B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B2C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9B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2C9B"/>
    <w:pPr>
      <w:spacing w:after="200" w:line="288" w:lineRule="auto"/>
    </w:pPr>
    <w:rPr>
      <w:color w:val="C45911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B2C9B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9B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B2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B2C9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B2C9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B2C9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C9B"/>
    <w:pPr>
      <w:outlineLvl w:val="9"/>
    </w:pPr>
  </w:style>
  <w:style w:type="table" w:styleId="TableGrid">
    <w:name w:val="Table Grid"/>
    <w:basedOn w:val="TableNormal"/>
    <w:uiPriority w:val="39"/>
    <w:rsid w:val="00431D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Aubin</dc:creator>
  <cp:keywords/>
  <dc:description/>
  <cp:lastModifiedBy>Pamela Aubin</cp:lastModifiedBy>
  <cp:revision>5</cp:revision>
  <cp:lastPrinted>2023-04-07T23:12:00Z</cp:lastPrinted>
  <dcterms:created xsi:type="dcterms:W3CDTF">2023-04-07T23:07:00Z</dcterms:created>
  <dcterms:modified xsi:type="dcterms:W3CDTF">2023-05-25T14:28:00Z</dcterms:modified>
</cp:coreProperties>
</file>